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F72FA" w14:textId="35E3B670" w:rsidR="0022260D" w:rsidRPr="005F7400" w:rsidRDefault="006C04A9" w:rsidP="00467E85">
      <w:pPr>
        <w:jc w:val="right"/>
        <w:rPr>
          <w:rFonts w:asciiTheme="minorEastAsia" w:hAnsiTheme="minorEastAsia"/>
          <w:sz w:val="24"/>
          <w:szCs w:val="24"/>
        </w:rPr>
      </w:pPr>
      <w:r w:rsidRPr="00CA2551">
        <w:rPr>
          <w:rFonts w:asciiTheme="minorEastAsia" w:hAnsiTheme="minorEastAsia" w:hint="eastAsia"/>
          <w:spacing w:val="9"/>
          <w:kern w:val="0"/>
          <w:sz w:val="24"/>
          <w:szCs w:val="24"/>
          <w:fitText w:val="1920" w:id="-1289485055"/>
        </w:rPr>
        <w:t>全警協発第</w:t>
      </w:r>
      <w:r w:rsidR="00CA2551" w:rsidRPr="00CA2551">
        <w:rPr>
          <w:rFonts w:asciiTheme="minorEastAsia" w:hAnsiTheme="minorEastAsia" w:hint="eastAsia"/>
          <w:spacing w:val="9"/>
          <w:kern w:val="0"/>
          <w:sz w:val="24"/>
          <w:szCs w:val="24"/>
          <w:fitText w:val="1920" w:id="-1289485055"/>
        </w:rPr>
        <w:t>30</w:t>
      </w:r>
      <w:r w:rsidR="007450AE" w:rsidRPr="00CA2551">
        <w:rPr>
          <w:rFonts w:asciiTheme="minorEastAsia" w:hAnsiTheme="minorEastAsia" w:hint="eastAsia"/>
          <w:spacing w:val="2"/>
          <w:kern w:val="0"/>
          <w:sz w:val="24"/>
          <w:szCs w:val="24"/>
          <w:fitText w:val="1920" w:id="-1289485055"/>
        </w:rPr>
        <w:t>号</w:t>
      </w:r>
    </w:p>
    <w:p w14:paraId="09BABFE8" w14:textId="4B354043" w:rsidR="007450AE" w:rsidRPr="005F7400" w:rsidRDefault="00A5264A" w:rsidP="00467E85">
      <w:pPr>
        <w:jc w:val="right"/>
        <w:rPr>
          <w:rFonts w:asciiTheme="minorEastAsia" w:hAnsiTheme="minorEastAsia"/>
          <w:sz w:val="24"/>
          <w:szCs w:val="24"/>
        </w:rPr>
      </w:pPr>
      <w:r w:rsidRPr="000B598E">
        <w:rPr>
          <w:rFonts w:asciiTheme="minorEastAsia" w:hAnsiTheme="minorEastAsia" w:hint="eastAsia"/>
          <w:kern w:val="0"/>
          <w:sz w:val="24"/>
          <w:szCs w:val="24"/>
        </w:rPr>
        <w:t>令和</w:t>
      </w:r>
      <w:r w:rsidR="00F61C3A">
        <w:rPr>
          <w:rFonts w:asciiTheme="minorEastAsia" w:hAnsiTheme="minorEastAsia" w:hint="eastAsia"/>
          <w:kern w:val="0"/>
          <w:sz w:val="24"/>
          <w:szCs w:val="24"/>
        </w:rPr>
        <w:t>７</w:t>
      </w:r>
      <w:r w:rsidR="007450AE" w:rsidRPr="000B598E">
        <w:rPr>
          <w:rFonts w:asciiTheme="minorEastAsia" w:hAnsiTheme="minorEastAsia" w:hint="eastAsia"/>
          <w:kern w:val="0"/>
          <w:sz w:val="24"/>
          <w:szCs w:val="24"/>
        </w:rPr>
        <w:t>年</w:t>
      </w:r>
      <w:r w:rsidR="00F61C3A">
        <w:rPr>
          <w:rFonts w:asciiTheme="minorEastAsia" w:hAnsiTheme="minorEastAsia" w:hint="eastAsia"/>
          <w:kern w:val="0"/>
          <w:sz w:val="24"/>
          <w:szCs w:val="24"/>
        </w:rPr>
        <w:t>２</w:t>
      </w:r>
      <w:r w:rsidR="00F75D58">
        <w:rPr>
          <w:rFonts w:asciiTheme="minorEastAsia" w:hAnsiTheme="minorEastAsia" w:hint="eastAsia"/>
          <w:kern w:val="0"/>
          <w:sz w:val="24"/>
          <w:szCs w:val="24"/>
        </w:rPr>
        <w:t>月</w:t>
      </w:r>
      <w:r w:rsidR="00CA2551">
        <w:rPr>
          <w:rFonts w:asciiTheme="minorEastAsia" w:hAnsiTheme="minorEastAsia" w:hint="eastAsia"/>
          <w:kern w:val="0"/>
          <w:sz w:val="24"/>
          <w:szCs w:val="24"/>
        </w:rPr>
        <w:t>27</w:t>
      </w:r>
      <w:r w:rsidR="007450AE" w:rsidRPr="000B598E">
        <w:rPr>
          <w:rFonts w:asciiTheme="minorEastAsia" w:hAnsiTheme="minorEastAsia" w:hint="eastAsia"/>
          <w:kern w:val="0"/>
          <w:sz w:val="24"/>
          <w:szCs w:val="24"/>
        </w:rPr>
        <w:t>日</w:t>
      </w:r>
    </w:p>
    <w:p w14:paraId="5C60EE03" w14:textId="77777777" w:rsidR="007450AE" w:rsidRPr="005F7400" w:rsidRDefault="007450AE" w:rsidP="007450AE">
      <w:pPr>
        <w:jc w:val="right"/>
        <w:rPr>
          <w:rFonts w:asciiTheme="minorEastAsia" w:hAnsiTheme="minorEastAsia"/>
          <w:sz w:val="24"/>
          <w:szCs w:val="24"/>
        </w:rPr>
      </w:pPr>
    </w:p>
    <w:p w14:paraId="0D97D4EA" w14:textId="77777777" w:rsidR="007450AE" w:rsidRPr="005F7400" w:rsidRDefault="00DF31E6" w:rsidP="007450AE">
      <w:pPr>
        <w:jc w:val="left"/>
        <w:rPr>
          <w:rFonts w:asciiTheme="minorEastAsia" w:hAnsiTheme="minorEastAsia"/>
          <w:sz w:val="24"/>
          <w:szCs w:val="24"/>
        </w:rPr>
      </w:pPr>
      <w:r w:rsidRPr="005F7400">
        <w:rPr>
          <w:rFonts w:asciiTheme="minorEastAsia" w:hAnsiTheme="minorEastAsia" w:hint="eastAsia"/>
          <w:sz w:val="24"/>
          <w:szCs w:val="24"/>
        </w:rPr>
        <w:t>協会長</w:t>
      </w:r>
      <w:r w:rsidR="007450AE" w:rsidRPr="005F7400">
        <w:rPr>
          <w:rFonts w:asciiTheme="minorEastAsia" w:hAnsiTheme="minorEastAsia" w:hint="eastAsia"/>
          <w:sz w:val="24"/>
          <w:szCs w:val="24"/>
        </w:rPr>
        <w:t xml:space="preserve">　</w:t>
      </w:r>
      <w:r w:rsidR="00BA24A4" w:rsidRPr="005F7400">
        <w:rPr>
          <w:rFonts w:asciiTheme="minorEastAsia" w:hAnsiTheme="minorEastAsia" w:hint="eastAsia"/>
          <w:sz w:val="24"/>
          <w:szCs w:val="24"/>
        </w:rPr>
        <w:t>各位</w:t>
      </w:r>
    </w:p>
    <w:p w14:paraId="14CFD719" w14:textId="77777777" w:rsidR="007450AE" w:rsidRPr="005F7400" w:rsidRDefault="007450AE" w:rsidP="007450AE">
      <w:pPr>
        <w:jc w:val="left"/>
        <w:rPr>
          <w:rFonts w:asciiTheme="minorEastAsia" w:hAnsiTheme="minorEastAsia"/>
          <w:sz w:val="24"/>
          <w:szCs w:val="24"/>
        </w:rPr>
      </w:pPr>
    </w:p>
    <w:p w14:paraId="047B9581" w14:textId="77777777" w:rsidR="007450AE" w:rsidRPr="005F7400" w:rsidRDefault="007450AE" w:rsidP="007450AE">
      <w:pPr>
        <w:jc w:val="right"/>
        <w:rPr>
          <w:rFonts w:asciiTheme="minorEastAsia" w:hAnsiTheme="minorEastAsia"/>
          <w:sz w:val="24"/>
          <w:szCs w:val="24"/>
        </w:rPr>
      </w:pPr>
      <w:r w:rsidRPr="00F61C3A">
        <w:rPr>
          <w:rFonts w:asciiTheme="minorEastAsia" w:hAnsiTheme="minorEastAsia" w:hint="eastAsia"/>
          <w:spacing w:val="13"/>
          <w:kern w:val="0"/>
          <w:sz w:val="24"/>
          <w:szCs w:val="24"/>
          <w:fitText w:val="2640" w:id="138594817"/>
        </w:rPr>
        <w:t>(一社)全国警備業協</w:t>
      </w:r>
      <w:r w:rsidRPr="00F61C3A">
        <w:rPr>
          <w:rFonts w:asciiTheme="minorEastAsia" w:hAnsiTheme="minorEastAsia" w:hint="eastAsia"/>
          <w:spacing w:val="3"/>
          <w:kern w:val="0"/>
          <w:sz w:val="24"/>
          <w:szCs w:val="24"/>
          <w:fitText w:val="2640" w:id="138594817"/>
        </w:rPr>
        <w:t>会</w:t>
      </w:r>
    </w:p>
    <w:p w14:paraId="14232AEA" w14:textId="78F3A85D" w:rsidR="007450AE" w:rsidRPr="005F7400" w:rsidRDefault="00D37EAC" w:rsidP="007450AE">
      <w:pPr>
        <w:wordWrap w:val="0"/>
        <w:jc w:val="right"/>
        <w:rPr>
          <w:rFonts w:asciiTheme="minorEastAsia" w:hAnsiTheme="minorEastAsia"/>
          <w:sz w:val="24"/>
          <w:szCs w:val="24"/>
        </w:rPr>
      </w:pPr>
      <w:r>
        <w:rPr>
          <w:rFonts w:asciiTheme="minorEastAsia" w:hAnsiTheme="minorEastAsia" w:hint="eastAsia"/>
          <w:sz w:val="24"/>
          <w:szCs w:val="24"/>
        </w:rPr>
        <w:t xml:space="preserve">専務理事　</w:t>
      </w:r>
      <w:r w:rsidR="00E437CA">
        <w:rPr>
          <w:rFonts w:asciiTheme="minorEastAsia" w:hAnsiTheme="minorEastAsia" w:hint="eastAsia"/>
          <w:sz w:val="24"/>
          <w:szCs w:val="24"/>
        </w:rPr>
        <w:t>黒木　慶英</w:t>
      </w:r>
    </w:p>
    <w:p w14:paraId="24321D90" w14:textId="77777777" w:rsidR="007450AE" w:rsidRPr="005F7400" w:rsidRDefault="007450AE" w:rsidP="007450AE">
      <w:pPr>
        <w:jc w:val="right"/>
        <w:rPr>
          <w:rFonts w:asciiTheme="minorEastAsia" w:hAnsiTheme="minorEastAsia"/>
          <w:sz w:val="24"/>
          <w:szCs w:val="24"/>
        </w:rPr>
      </w:pPr>
    </w:p>
    <w:p w14:paraId="31A4ECE3" w14:textId="77777777" w:rsidR="007450AE" w:rsidRPr="005F7400" w:rsidRDefault="007450AE" w:rsidP="00093CAB">
      <w:pPr>
        <w:rPr>
          <w:rFonts w:asciiTheme="minorEastAsia" w:hAnsiTheme="minorEastAsia"/>
          <w:sz w:val="24"/>
          <w:szCs w:val="24"/>
        </w:rPr>
      </w:pPr>
    </w:p>
    <w:p w14:paraId="1F20968F" w14:textId="348BAAD9" w:rsidR="00093CAB" w:rsidRPr="005F7400" w:rsidRDefault="00F23A5B" w:rsidP="00093CAB">
      <w:pPr>
        <w:jc w:val="center"/>
        <w:rPr>
          <w:rFonts w:asciiTheme="minorEastAsia" w:hAnsiTheme="minorEastAsia"/>
          <w:sz w:val="24"/>
          <w:szCs w:val="24"/>
        </w:rPr>
      </w:pPr>
      <w:r>
        <w:rPr>
          <w:rFonts w:asciiTheme="minorEastAsia" w:hAnsiTheme="minorEastAsia" w:hint="eastAsia"/>
          <w:sz w:val="24"/>
          <w:szCs w:val="24"/>
        </w:rPr>
        <w:t>202</w:t>
      </w:r>
      <w:r w:rsidR="00F75D58">
        <w:rPr>
          <w:rFonts w:asciiTheme="minorEastAsia" w:hAnsiTheme="minorEastAsia" w:hint="eastAsia"/>
          <w:sz w:val="24"/>
          <w:szCs w:val="24"/>
        </w:rPr>
        <w:t>5</w:t>
      </w:r>
      <w:r>
        <w:rPr>
          <w:rFonts w:asciiTheme="minorEastAsia" w:hAnsiTheme="minorEastAsia" w:hint="eastAsia"/>
          <w:sz w:val="24"/>
          <w:szCs w:val="24"/>
        </w:rPr>
        <w:t>年</w:t>
      </w:r>
      <w:r w:rsidR="00F61C3A">
        <w:rPr>
          <w:rFonts w:asciiTheme="minorEastAsia" w:hAnsiTheme="minorEastAsia" w:hint="eastAsia"/>
          <w:sz w:val="24"/>
          <w:szCs w:val="24"/>
        </w:rPr>
        <w:t>３</w:t>
      </w:r>
      <w:r>
        <w:rPr>
          <w:rFonts w:asciiTheme="minorEastAsia" w:hAnsiTheme="minorEastAsia" w:hint="eastAsia"/>
          <w:sz w:val="24"/>
          <w:szCs w:val="24"/>
        </w:rPr>
        <w:t>月の</w:t>
      </w:r>
      <w:r w:rsidR="00E437CA">
        <w:rPr>
          <w:rFonts w:asciiTheme="minorEastAsia" w:hAnsiTheme="minorEastAsia" w:hint="eastAsia"/>
          <w:sz w:val="24"/>
          <w:szCs w:val="24"/>
        </w:rPr>
        <w:t>「価格交渉促進</w:t>
      </w:r>
      <w:r w:rsidR="00F348C2">
        <w:rPr>
          <w:rFonts w:asciiTheme="minorEastAsia" w:hAnsiTheme="minorEastAsia" w:hint="eastAsia"/>
          <w:sz w:val="24"/>
          <w:szCs w:val="24"/>
        </w:rPr>
        <w:t>月間</w:t>
      </w:r>
      <w:r w:rsidR="00E437CA">
        <w:rPr>
          <w:rFonts w:asciiTheme="minorEastAsia" w:hAnsiTheme="minorEastAsia" w:hint="eastAsia"/>
          <w:sz w:val="24"/>
          <w:szCs w:val="24"/>
        </w:rPr>
        <w:t>」の実施</w:t>
      </w:r>
      <w:r w:rsidR="00C04894">
        <w:rPr>
          <w:rFonts w:asciiTheme="minorEastAsia" w:hAnsiTheme="minorEastAsia" w:hint="eastAsia"/>
          <w:sz w:val="24"/>
          <w:szCs w:val="24"/>
        </w:rPr>
        <w:t>について</w:t>
      </w:r>
    </w:p>
    <w:p w14:paraId="403CBA79" w14:textId="77777777" w:rsidR="007450AE" w:rsidRPr="00F61C3A" w:rsidRDefault="007450AE" w:rsidP="007450AE">
      <w:pPr>
        <w:jc w:val="center"/>
        <w:rPr>
          <w:rFonts w:asciiTheme="minorEastAsia" w:hAnsiTheme="minorEastAsia"/>
          <w:sz w:val="24"/>
          <w:szCs w:val="24"/>
        </w:rPr>
      </w:pPr>
    </w:p>
    <w:p w14:paraId="74CA9B94" w14:textId="77777777" w:rsidR="00243B02" w:rsidRPr="005F7400" w:rsidRDefault="00243B02" w:rsidP="007450AE">
      <w:pPr>
        <w:jc w:val="center"/>
        <w:rPr>
          <w:rFonts w:asciiTheme="minorEastAsia" w:hAnsiTheme="minorEastAsia"/>
          <w:sz w:val="24"/>
          <w:szCs w:val="24"/>
        </w:rPr>
      </w:pPr>
    </w:p>
    <w:p w14:paraId="1BBF84FD" w14:textId="77777777" w:rsidR="007450AE" w:rsidRPr="005F7400" w:rsidRDefault="007450AE" w:rsidP="007450AE">
      <w:pPr>
        <w:pStyle w:val="a3"/>
        <w:rPr>
          <w:rFonts w:asciiTheme="minorEastAsia" w:hAnsiTheme="minorEastAsia"/>
        </w:rPr>
      </w:pPr>
      <w:r w:rsidRPr="005F7400">
        <w:rPr>
          <w:rFonts w:asciiTheme="minorEastAsia" w:hAnsiTheme="minorEastAsia" w:hint="eastAsia"/>
        </w:rPr>
        <w:t>謹</w:t>
      </w:r>
      <w:r w:rsidR="003E7488" w:rsidRPr="005F7400">
        <w:rPr>
          <w:rFonts w:asciiTheme="minorEastAsia" w:hAnsiTheme="minorEastAsia" w:hint="eastAsia"/>
        </w:rPr>
        <w:t xml:space="preserve">　</w:t>
      </w:r>
      <w:r w:rsidRPr="005F7400">
        <w:rPr>
          <w:rFonts w:asciiTheme="minorEastAsia" w:hAnsiTheme="minorEastAsia" w:hint="eastAsia"/>
        </w:rPr>
        <w:t>啓</w:t>
      </w:r>
    </w:p>
    <w:p w14:paraId="1D5D9A14" w14:textId="77777777" w:rsidR="007450AE" w:rsidRPr="005F7400" w:rsidRDefault="007450AE" w:rsidP="007450AE">
      <w:pPr>
        <w:rPr>
          <w:rFonts w:asciiTheme="minorEastAsia" w:hAnsiTheme="minorEastAsia"/>
          <w:sz w:val="24"/>
          <w:szCs w:val="24"/>
        </w:rPr>
      </w:pPr>
      <w:r w:rsidRPr="005F7400">
        <w:rPr>
          <w:rFonts w:asciiTheme="minorEastAsia" w:hAnsiTheme="minorEastAsia" w:hint="eastAsia"/>
          <w:sz w:val="24"/>
          <w:szCs w:val="24"/>
        </w:rPr>
        <w:t xml:space="preserve">　貴協会におかれましては、平素から当</w:t>
      </w:r>
      <w:r w:rsidR="00735A5A" w:rsidRPr="005F7400">
        <w:rPr>
          <w:rFonts w:asciiTheme="minorEastAsia" w:hAnsiTheme="minorEastAsia" w:hint="eastAsia"/>
          <w:sz w:val="24"/>
          <w:szCs w:val="24"/>
        </w:rPr>
        <w:t>協会運営につきまして格別のご</w:t>
      </w:r>
      <w:r w:rsidRPr="005F7400">
        <w:rPr>
          <w:rFonts w:asciiTheme="minorEastAsia" w:hAnsiTheme="minorEastAsia" w:hint="eastAsia"/>
          <w:sz w:val="24"/>
          <w:szCs w:val="24"/>
        </w:rPr>
        <w:t>支援を賜り厚く御礼申し上げます。</w:t>
      </w:r>
    </w:p>
    <w:p w14:paraId="2AECC5A3" w14:textId="270FD4AA" w:rsidR="00A5264A" w:rsidRPr="005F7400" w:rsidRDefault="00A5264A" w:rsidP="00A5264A">
      <w:pPr>
        <w:rPr>
          <w:rFonts w:asciiTheme="minorEastAsia" w:hAnsiTheme="minorEastAsia"/>
          <w:sz w:val="24"/>
          <w:szCs w:val="24"/>
        </w:rPr>
      </w:pPr>
      <w:r w:rsidRPr="005F7400">
        <w:rPr>
          <w:rFonts w:asciiTheme="minorEastAsia" w:hAnsiTheme="minorEastAsia" w:hint="eastAsia"/>
          <w:sz w:val="24"/>
          <w:szCs w:val="24"/>
        </w:rPr>
        <w:t xml:space="preserve">　さて、この度、みだしの件につきまして、</w:t>
      </w:r>
      <w:r w:rsidR="00E437CA">
        <w:rPr>
          <w:rFonts w:asciiTheme="minorEastAsia" w:hAnsiTheme="minorEastAsia" w:hint="eastAsia"/>
          <w:sz w:val="24"/>
          <w:szCs w:val="24"/>
        </w:rPr>
        <w:t>中小企業庁</w:t>
      </w:r>
      <w:r w:rsidRPr="005F7400">
        <w:rPr>
          <w:rFonts w:asciiTheme="minorEastAsia" w:hAnsiTheme="minorEastAsia" w:hint="eastAsia"/>
          <w:sz w:val="24"/>
          <w:szCs w:val="24"/>
        </w:rPr>
        <w:t>から</w:t>
      </w:r>
      <w:r w:rsidR="00E437CA">
        <w:rPr>
          <w:rFonts w:asciiTheme="minorEastAsia" w:hAnsiTheme="minorEastAsia" w:hint="eastAsia"/>
          <w:sz w:val="24"/>
          <w:szCs w:val="24"/>
        </w:rPr>
        <w:t>、</w:t>
      </w:r>
      <w:r w:rsidRPr="005F7400">
        <w:rPr>
          <w:rFonts w:asciiTheme="minorEastAsia" w:hAnsiTheme="minorEastAsia" w:hint="eastAsia"/>
          <w:sz w:val="24"/>
          <w:szCs w:val="24"/>
        </w:rPr>
        <w:t>別添文書のとおり協力依頼がございました。</w:t>
      </w:r>
    </w:p>
    <w:p w14:paraId="77B1D46E" w14:textId="7C8044CA" w:rsidR="00F348C2" w:rsidRDefault="00F61C3A" w:rsidP="00A5264A">
      <w:pPr>
        <w:ind w:firstLineChars="100" w:firstLine="240"/>
        <w:rPr>
          <w:rFonts w:asciiTheme="minorEastAsia" w:hAnsiTheme="minorEastAsia"/>
          <w:sz w:val="24"/>
          <w:szCs w:val="24"/>
        </w:rPr>
      </w:pPr>
      <w:r>
        <w:rPr>
          <w:rFonts w:asciiTheme="minorEastAsia" w:hAnsiTheme="minorEastAsia" w:hint="eastAsia"/>
          <w:sz w:val="24"/>
          <w:szCs w:val="24"/>
        </w:rPr>
        <w:t>価格転嫁の現状をみますと、受注企業が「コスト上昇額のうち価格転嫁できた額」の割合は、未だに５割を下回っており、一層の転嫁率の向上が課題であります。</w:t>
      </w:r>
      <w:r w:rsidR="00F348C2">
        <w:rPr>
          <w:rFonts w:asciiTheme="minorEastAsia" w:hAnsiTheme="minorEastAsia" w:hint="eastAsia"/>
          <w:sz w:val="24"/>
          <w:szCs w:val="24"/>
        </w:rPr>
        <w:t>中小企業庁では</w:t>
      </w:r>
      <w:r w:rsidR="00E437CA">
        <w:rPr>
          <w:rFonts w:asciiTheme="minorEastAsia" w:hAnsiTheme="minorEastAsia" w:hint="eastAsia"/>
          <w:sz w:val="24"/>
          <w:szCs w:val="24"/>
        </w:rPr>
        <w:t>、最低賃金の改定を含む労務費や原材料費等の上昇などが下請価格に適切に反映されることを促す</w:t>
      </w:r>
      <w:r w:rsidR="00F348C2">
        <w:rPr>
          <w:rFonts w:asciiTheme="minorEastAsia" w:hAnsiTheme="minorEastAsia" w:hint="eastAsia"/>
          <w:sz w:val="24"/>
          <w:szCs w:val="24"/>
        </w:rPr>
        <w:t>ため</w:t>
      </w:r>
      <w:r w:rsidR="00E437CA">
        <w:rPr>
          <w:rFonts w:asciiTheme="minorEastAsia" w:hAnsiTheme="minorEastAsia" w:hint="eastAsia"/>
          <w:sz w:val="24"/>
          <w:szCs w:val="24"/>
        </w:rPr>
        <w:t>、</w:t>
      </w:r>
      <w:r w:rsidR="00666454">
        <w:rPr>
          <w:rFonts w:asciiTheme="minorEastAsia" w:hAnsiTheme="minorEastAsia" w:hint="eastAsia"/>
          <w:sz w:val="24"/>
          <w:szCs w:val="24"/>
        </w:rPr>
        <w:t>毎</w:t>
      </w:r>
      <w:r w:rsidR="00F348C2">
        <w:rPr>
          <w:rFonts w:asciiTheme="minorEastAsia" w:hAnsiTheme="minorEastAsia" w:hint="eastAsia"/>
          <w:sz w:val="24"/>
          <w:szCs w:val="24"/>
        </w:rPr>
        <w:t>年</w:t>
      </w:r>
      <w:r w:rsidR="000B598E">
        <w:rPr>
          <w:rFonts w:asciiTheme="minorEastAsia" w:hAnsiTheme="minorEastAsia" w:hint="eastAsia"/>
          <w:sz w:val="24"/>
          <w:szCs w:val="24"/>
        </w:rPr>
        <w:t>９</w:t>
      </w:r>
      <w:r w:rsidR="00F348C2">
        <w:rPr>
          <w:rFonts w:asciiTheme="minorEastAsia" w:hAnsiTheme="minorEastAsia" w:hint="eastAsia"/>
          <w:sz w:val="24"/>
          <w:szCs w:val="24"/>
        </w:rPr>
        <w:t>月</w:t>
      </w:r>
      <w:r w:rsidR="00666454">
        <w:rPr>
          <w:rFonts w:asciiTheme="minorEastAsia" w:hAnsiTheme="minorEastAsia" w:hint="eastAsia"/>
          <w:sz w:val="24"/>
          <w:szCs w:val="24"/>
        </w:rPr>
        <w:t>と３月</w:t>
      </w:r>
      <w:r w:rsidR="00F348C2">
        <w:rPr>
          <w:rFonts w:asciiTheme="minorEastAsia" w:hAnsiTheme="minorEastAsia" w:hint="eastAsia"/>
          <w:sz w:val="24"/>
          <w:szCs w:val="24"/>
        </w:rPr>
        <w:t>を「価格交渉促進月間」に設定</w:t>
      </w:r>
      <w:r w:rsidR="00FA3BC3">
        <w:rPr>
          <w:rFonts w:asciiTheme="minorEastAsia" w:hAnsiTheme="minorEastAsia" w:hint="eastAsia"/>
          <w:sz w:val="24"/>
          <w:szCs w:val="24"/>
        </w:rPr>
        <w:t>し</w:t>
      </w:r>
      <w:r w:rsidR="00F348C2">
        <w:rPr>
          <w:rFonts w:asciiTheme="minorEastAsia" w:hAnsiTheme="minorEastAsia" w:hint="eastAsia"/>
          <w:sz w:val="24"/>
          <w:szCs w:val="24"/>
        </w:rPr>
        <w:t>、各種</w:t>
      </w:r>
      <w:r w:rsidR="001A2E21">
        <w:rPr>
          <w:rFonts w:asciiTheme="minorEastAsia" w:hAnsiTheme="minorEastAsia" w:hint="eastAsia"/>
          <w:sz w:val="24"/>
          <w:szCs w:val="24"/>
        </w:rPr>
        <w:t>取組</w:t>
      </w:r>
      <w:r w:rsidR="00F348C2">
        <w:rPr>
          <w:rFonts w:asciiTheme="minorEastAsia" w:hAnsiTheme="minorEastAsia" w:hint="eastAsia"/>
          <w:sz w:val="24"/>
          <w:szCs w:val="24"/>
        </w:rPr>
        <w:t>を</w:t>
      </w:r>
      <w:r w:rsidR="00FA3BC3">
        <w:rPr>
          <w:rFonts w:asciiTheme="minorEastAsia" w:hAnsiTheme="minorEastAsia" w:hint="eastAsia"/>
          <w:sz w:val="24"/>
          <w:szCs w:val="24"/>
        </w:rPr>
        <w:t>実施する</w:t>
      </w:r>
      <w:r w:rsidR="00F348C2">
        <w:rPr>
          <w:rFonts w:asciiTheme="minorEastAsia" w:hAnsiTheme="minorEastAsia" w:hint="eastAsia"/>
          <w:sz w:val="24"/>
          <w:szCs w:val="24"/>
        </w:rPr>
        <w:t>こととしております。また、「価格交渉促進月間」終了後には、</w:t>
      </w:r>
      <w:r w:rsidR="00664352">
        <w:rPr>
          <w:rFonts w:asciiTheme="minorEastAsia" w:hAnsiTheme="minorEastAsia" w:hint="eastAsia"/>
          <w:sz w:val="24"/>
          <w:szCs w:val="24"/>
        </w:rPr>
        <w:t>受注側企業に対し、発注側企業との価格交渉の状況について、下請</w:t>
      </w:r>
      <w:r w:rsidR="000B598E">
        <w:rPr>
          <w:rFonts w:asciiTheme="minorEastAsia" w:hAnsiTheme="minorEastAsia" w:hint="eastAsia"/>
          <w:sz w:val="24"/>
          <w:szCs w:val="24"/>
        </w:rPr>
        <w:t>Ｇ</w:t>
      </w:r>
      <w:r w:rsidR="00664352">
        <w:rPr>
          <w:rFonts w:asciiTheme="minorEastAsia" w:hAnsiTheme="minorEastAsia" w:hint="eastAsia"/>
          <w:sz w:val="24"/>
          <w:szCs w:val="24"/>
        </w:rPr>
        <w:t>メンによる重点的なヒアリング（</w:t>
      </w:r>
      <w:r w:rsidR="000B598E">
        <w:rPr>
          <w:rFonts w:asciiTheme="minorEastAsia" w:hAnsiTheme="minorEastAsia" w:hint="eastAsia"/>
          <w:sz w:val="24"/>
          <w:szCs w:val="24"/>
        </w:rPr>
        <w:t>２</w:t>
      </w:r>
      <w:r w:rsidR="00664352">
        <w:rPr>
          <w:rFonts w:asciiTheme="minorEastAsia" w:hAnsiTheme="minorEastAsia" w:hint="eastAsia"/>
          <w:sz w:val="24"/>
          <w:szCs w:val="24"/>
        </w:rPr>
        <w:t>千社程度）や、アンケート調査（</w:t>
      </w:r>
      <w:r w:rsidR="00F23A5B">
        <w:rPr>
          <w:rFonts w:asciiTheme="minorEastAsia" w:hAnsiTheme="minorEastAsia" w:hint="eastAsia"/>
          <w:sz w:val="24"/>
          <w:szCs w:val="24"/>
        </w:rPr>
        <w:t>30</w:t>
      </w:r>
      <w:r w:rsidR="00664352">
        <w:rPr>
          <w:rFonts w:asciiTheme="minorEastAsia" w:hAnsiTheme="minorEastAsia" w:hint="eastAsia"/>
          <w:sz w:val="24"/>
          <w:szCs w:val="24"/>
        </w:rPr>
        <w:t>万社に対して配布予定）が実施されるとのことです。</w:t>
      </w:r>
    </w:p>
    <w:p w14:paraId="79C3C20D" w14:textId="1A81B4F8" w:rsidR="00A5264A" w:rsidRDefault="00A5264A" w:rsidP="00A5264A">
      <w:pPr>
        <w:ind w:firstLineChars="100" w:firstLine="260"/>
        <w:rPr>
          <w:rFonts w:asciiTheme="minorEastAsia" w:hAnsiTheme="minorEastAsia" w:cs="Times New Roman"/>
          <w:sz w:val="26"/>
          <w:szCs w:val="24"/>
        </w:rPr>
      </w:pPr>
      <w:r w:rsidRPr="005F7400">
        <w:rPr>
          <w:rFonts w:asciiTheme="minorEastAsia" w:hAnsiTheme="minorEastAsia" w:cs="Times New Roman" w:hint="eastAsia"/>
          <w:sz w:val="26"/>
          <w:szCs w:val="24"/>
        </w:rPr>
        <w:t>つきましては、</w:t>
      </w:r>
      <w:r w:rsidR="00664352" w:rsidRPr="00892921">
        <w:rPr>
          <w:rFonts w:asciiTheme="minorEastAsia" w:hAnsiTheme="minorEastAsia" w:hint="eastAsia"/>
          <w:sz w:val="24"/>
          <w:szCs w:val="24"/>
        </w:rPr>
        <w:t>業務ご多忙のところ恐縮に存じますが、管内加盟員各位に対し周知徹底下さいますようお願い申し上げます。</w:t>
      </w:r>
    </w:p>
    <w:p w14:paraId="41EF9CB4" w14:textId="77777777" w:rsidR="007450AE" w:rsidRPr="005F7400" w:rsidRDefault="007450AE" w:rsidP="007450AE">
      <w:pPr>
        <w:pStyle w:val="a5"/>
        <w:rPr>
          <w:rFonts w:asciiTheme="minorEastAsia" w:hAnsiTheme="minorEastAsia"/>
        </w:rPr>
      </w:pPr>
      <w:r w:rsidRPr="005F7400">
        <w:rPr>
          <w:rFonts w:asciiTheme="minorEastAsia" w:hAnsiTheme="minorEastAsia" w:hint="eastAsia"/>
        </w:rPr>
        <w:t>謹</w:t>
      </w:r>
      <w:r w:rsidR="003E7488" w:rsidRPr="005F7400">
        <w:rPr>
          <w:rFonts w:asciiTheme="minorEastAsia" w:hAnsiTheme="minorEastAsia" w:hint="eastAsia"/>
        </w:rPr>
        <w:t xml:space="preserve">　</w:t>
      </w:r>
      <w:r w:rsidRPr="005F7400">
        <w:rPr>
          <w:rFonts w:asciiTheme="minorEastAsia" w:hAnsiTheme="minorEastAsia" w:hint="eastAsia"/>
        </w:rPr>
        <w:t>白</w:t>
      </w:r>
    </w:p>
    <w:p w14:paraId="205B6C80" w14:textId="77777777" w:rsidR="007450AE" w:rsidRPr="005F7400" w:rsidRDefault="007450AE" w:rsidP="007450AE">
      <w:pPr>
        <w:rPr>
          <w:rFonts w:asciiTheme="minorEastAsia" w:hAnsiTheme="minorEastAsia"/>
        </w:rPr>
      </w:pPr>
    </w:p>
    <w:sectPr w:rsidR="007450AE" w:rsidRPr="005F7400" w:rsidSect="00F61C3A">
      <w:pgSz w:w="11906" w:h="16838" w:code="9"/>
      <w:pgMar w:top="1701"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0325E8" w14:textId="77777777" w:rsidR="00A17E29" w:rsidRDefault="00A17E29" w:rsidP="00A17E29">
      <w:r>
        <w:separator/>
      </w:r>
    </w:p>
  </w:endnote>
  <w:endnote w:type="continuationSeparator" w:id="0">
    <w:p w14:paraId="0789AAB7" w14:textId="77777777" w:rsidR="00A17E29" w:rsidRDefault="00A17E29" w:rsidP="00A1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E2C6F" w14:textId="77777777" w:rsidR="00A17E29" w:rsidRDefault="00A17E29" w:rsidP="00A17E29">
      <w:r>
        <w:separator/>
      </w:r>
    </w:p>
  </w:footnote>
  <w:footnote w:type="continuationSeparator" w:id="0">
    <w:p w14:paraId="5C777D22" w14:textId="77777777" w:rsidR="00A17E29" w:rsidRDefault="00A17E29" w:rsidP="00A17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0AE"/>
    <w:rsid w:val="0005605F"/>
    <w:rsid w:val="00073CD2"/>
    <w:rsid w:val="00093CAB"/>
    <w:rsid w:val="000B598E"/>
    <w:rsid w:val="000C2B74"/>
    <w:rsid w:val="000C3EAA"/>
    <w:rsid w:val="000F4C48"/>
    <w:rsid w:val="0018038B"/>
    <w:rsid w:val="00183A29"/>
    <w:rsid w:val="00187857"/>
    <w:rsid w:val="001A2E21"/>
    <w:rsid w:val="002004AE"/>
    <w:rsid w:val="0022260D"/>
    <w:rsid w:val="0023531F"/>
    <w:rsid w:val="00243B02"/>
    <w:rsid w:val="00283AE2"/>
    <w:rsid w:val="002A11D0"/>
    <w:rsid w:val="002E5B1F"/>
    <w:rsid w:val="002F0B62"/>
    <w:rsid w:val="00345F6F"/>
    <w:rsid w:val="0036005B"/>
    <w:rsid w:val="003628C3"/>
    <w:rsid w:val="003916DF"/>
    <w:rsid w:val="003E7488"/>
    <w:rsid w:val="00467E85"/>
    <w:rsid w:val="00494F93"/>
    <w:rsid w:val="004A7A45"/>
    <w:rsid w:val="004B42F5"/>
    <w:rsid w:val="004F1F48"/>
    <w:rsid w:val="005564F3"/>
    <w:rsid w:val="005C4759"/>
    <w:rsid w:val="005F1396"/>
    <w:rsid w:val="005F7400"/>
    <w:rsid w:val="00601116"/>
    <w:rsid w:val="006426AD"/>
    <w:rsid w:val="00652629"/>
    <w:rsid w:val="00664352"/>
    <w:rsid w:val="00665911"/>
    <w:rsid w:val="00666454"/>
    <w:rsid w:val="006C04A9"/>
    <w:rsid w:val="00703968"/>
    <w:rsid w:val="00735A5A"/>
    <w:rsid w:val="007450AE"/>
    <w:rsid w:val="00783CCE"/>
    <w:rsid w:val="00791E56"/>
    <w:rsid w:val="00850192"/>
    <w:rsid w:val="008676C5"/>
    <w:rsid w:val="008E73E1"/>
    <w:rsid w:val="009C4B9E"/>
    <w:rsid w:val="009C6889"/>
    <w:rsid w:val="00A17E29"/>
    <w:rsid w:val="00A5264A"/>
    <w:rsid w:val="00AB1982"/>
    <w:rsid w:val="00B1771A"/>
    <w:rsid w:val="00BA24A4"/>
    <w:rsid w:val="00BE25FD"/>
    <w:rsid w:val="00C04894"/>
    <w:rsid w:val="00C65AEF"/>
    <w:rsid w:val="00C702BE"/>
    <w:rsid w:val="00CA2551"/>
    <w:rsid w:val="00CA64A5"/>
    <w:rsid w:val="00D37EAC"/>
    <w:rsid w:val="00D4078C"/>
    <w:rsid w:val="00D721C5"/>
    <w:rsid w:val="00D94388"/>
    <w:rsid w:val="00DA6325"/>
    <w:rsid w:val="00DF31E6"/>
    <w:rsid w:val="00E14975"/>
    <w:rsid w:val="00E437CA"/>
    <w:rsid w:val="00E61C68"/>
    <w:rsid w:val="00EC764E"/>
    <w:rsid w:val="00F23A5B"/>
    <w:rsid w:val="00F348C2"/>
    <w:rsid w:val="00F61C3A"/>
    <w:rsid w:val="00F75D58"/>
    <w:rsid w:val="00FA3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89B2743"/>
  <w15:docId w15:val="{833908C6-001B-4EAC-A210-BFEB2AC6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7450AE"/>
    <w:rPr>
      <w:sz w:val="24"/>
      <w:szCs w:val="24"/>
    </w:rPr>
  </w:style>
  <w:style w:type="character" w:customStyle="1" w:styleId="a4">
    <w:name w:val="挨拶文 (文字)"/>
    <w:basedOn w:val="a0"/>
    <w:link w:val="a3"/>
    <w:uiPriority w:val="99"/>
    <w:rsid w:val="007450AE"/>
    <w:rPr>
      <w:sz w:val="24"/>
      <w:szCs w:val="24"/>
    </w:rPr>
  </w:style>
  <w:style w:type="paragraph" w:styleId="a5">
    <w:name w:val="Closing"/>
    <w:basedOn w:val="a"/>
    <w:link w:val="a6"/>
    <w:uiPriority w:val="99"/>
    <w:unhideWhenUsed/>
    <w:rsid w:val="007450AE"/>
    <w:pPr>
      <w:jc w:val="right"/>
    </w:pPr>
    <w:rPr>
      <w:sz w:val="24"/>
      <w:szCs w:val="24"/>
    </w:rPr>
  </w:style>
  <w:style w:type="character" w:customStyle="1" w:styleId="a6">
    <w:name w:val="結語 (文字)"/>
    <w:basedOn w:val="a0"/>
    <w:link w:val="a5"/>
    <w:uiPriority w:val="99"/>
    <w:rsid w:val="007450AE"/>
    <w:rPr>
      <w:sz w:val="24"/>
      <w:szCs w:val="24"/>
    </w:rPr>
  </w:style>
  <w:style w:type="paragraph" w:styleId="a7">
    <w:name w:val="header"/>
    <w:basedOn w:val="a"/>
    <w:link w:val="a8"/>
    <w:uiPriority w:val="99"/>
    <w:unhideWhenUsed/>
    <w:rsid w:val="00A17E29"/>
    <w:pPr>
      <w:tabs>
        <w:tab w:val="center" w:pos="4252"/>
        <w:tab w:val="right" w:pos="8504"/>
      </w:tabs>
      <w:snapToGrid w:val="0"/>
    </w:pPr>
  </w:style>
  <w:style w:type="character" w:customStyle="1" w:styleId="a8">
    <w:name w:val="ヘッダー (文字)"/>
    <w:basedOn w:val="a0"/>
    <w:link w:val="a7"/>
    <w:uiPriority w:val="99"/>
    <w:rsid w:val="00A17E29"/>
  </w:style>
  <w:style w:type="paragraph" w:styleId="a9">
    <w:name w:val="footer"/>
    <w:basedOn w:val="a"/>
    <w:link w:val="aa"/>
    <w:uiPriority w:val="99"/>
    <w:unhideWhenUsed/>
    <w:rsid w:val="00A17E29"/>
    <w:pPr>
      <w:tabs>
        <w:tab w:val="center" w:pos="4252"/>
        <w:tab w:val="right" w:pos="8504"/>
      </w:tabs>
      <w:snapToGrid w:val="0"/>
    </w:pPr>
  </w:style>
  <w:style w:type="character" w:customStyle="1" w:styleId="aa">
    <w:name w:val="フッター (文字)"/>
    <w:basedOn w:val="a0"/>
    <w:link w:val="a9"/>
    <w:uiPriority w:val="99"/>
    <w:rsid w:val="00A17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takinami</dc:creator>
  <cp:lastModifiedBy>瀧浪祐太</cp:lastModifiedBy>
  <cp:revision>3</cp:revision>
  <cp:lastPrinted>2025-02-27T03:50:00Z</cp:lastPrinted>
  <dcterms:created xsi:type="dcterms:W3CDTF">2025-02-27T04:21:00Z</dcterms:created>
  <dcterms:modified xsi:type="dcterms:W3CDTF">2025-02-27T07:59:00Z</dcterms:modified>
</cp:coreProperties>
</file>